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8A26" w14:textId="77777777" w:rsidR="00602488" w:rsidRPr="00220244" w:rsidRDefault="00602488" w:rsidP="006024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220244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WYKAZ PODRĘCZNIKÓW W SZKOLE MISTRZOSTWA SPORTOWEGO NOBILITO</w:t>
      </w:r>
    </w:p>
    <w:p w14:paraId="4ECF9883" w14:textId="5AB1D099" w:rsidR="00602488" w:rsidRPr="00220244" w:rsidRDefault="00602488" w:rsidP="006024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220244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W CZĘSTOCHOWIE W ROKU SZKOLNYM 202</w:t>
      </w:r>
      <w:r w:rsidR="00220244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2</w:t>
      </w:r>
      <w:r w:rsidRPr="00220244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/202</w:t>
      </w:r>
      <w:r w:rsidR="00220244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3</w:t>
      </w:r>
    </w:p>
    <w:p w14:paraId="0D1AC916" w14:textId="284672E1" w:rsidR="00602488" w:rsidRPr="00602488" w:rsidRDefault="00602488" w:rsidP="006024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32"/>
          <w:szCs w:val="24"/>
          <w:lang w:eastAsia="zh-CN" w:bidi="hi-IN"/>
        </w:rPr>
      </w:pPr>
      <w:r w:rsidRPr="00220244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KLASA IVA L.O</w:t>
      </w:r>
      <w:r w:rsidRPr="00602488">
        <w:rPr>
          <w:rFonts w:ascii="Times New Roman" w:eastAsia="SimSun" w:hAnsi="Times New Roman" w:cs="Mangal"/>
          <w:b/>
          <w:kern w:val="3"/>
          <w:sz w:val="32"/>
          <w:szCs w:val="24"/>
          <w:lang w:eastAsia="zh-CN" w:bidi="hi-IN"/>
        </w:rPr>
        <w:t xml:space="preserve"> </w:t>
      </w:r>
    </w:p>
    <w:p w14:paraId="57A10F42" w14:textId="77777777" w:rsidR="00602488" w:rsidRPr="00602488" w:rsidRDefault="00602488" w:rsidP="0060248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32"/>
          <w:szCs w:val="24"/>
          <w:lang w:eastAsia="zh-CN" w:bidi="hi-IN"/>
        </w:rPr>
      </w:pPr>
    </w:p>
    <w:tbl>
      <w:tblPr>
        <w:tblW w:w="1358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3220"/>
        <w:gridCol w:w="2601"/>
        <w:gridCol w:w="2896"/>
        <w:gridCol w:w="2976"/>
      </w:tblGrid>
      <w:tr w:rsidR="00602488" w:rsidRPr="00602488" w14:paraId="3C3219AC" w14:textId="77777777" w:rsidTr="00220244"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D32EA4" w14:textId="77777777" w:rsidR="00602488" w:rsidRPr="00602488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02488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PRZEDMIOT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B13759" w14:textId="77777777" w:rsidR="00602488" w:rsidRPr="00602488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602488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TYTUŁ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1A52F25" w14:textId="77777777" w:rsidR="00602488" w:rsidRPr="00602488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602488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AUTOR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0E61CD" w14:textId="77777777" w:rsidR="00602488" w:rsidRPr="00602488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602488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WYDAWNICTWO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CADAA0" w14:textId="77777777" w:rsidR="00602488" w:rsidRPr="00602488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602488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zh-CN" w:bidi="hi-IN"/>
              </w:rPr>
              <w:t>NUMER DOPUSZCZENIA NA LIŚCIE MEN</w:t>
            </w:r>
          </w:p>
        </w:tc>
      </w:tr>
      <w:tr w:rsidR="00602488" w:rsidRPr="00602488" w14:paraId="57A60AC0" w14:textId="77777777" w:rsidTr="00220244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0FA48A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Język polski</w:t>
            </w:r>
          </w:p>
          <w:p w14:paraId="18281FCC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588A88" w14:textId="53667E23" w:rsidR="00602488" w:rsidRPr="00220244" w:rsidRDefault="00403A38" w:rsidP="0060248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Język polski. </w:t>
            </w:r>
            <w:r w:rsidR="00602488" w:rsidRPr="002202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W obliczu epok</w:t>
            </w:r>
            <w:r w:rsidRPr="002202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 4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C770CE" w14:textId="1208EC3A" w:rsidR="00602488" w:rsidRPr="00220244" w:rsidRDefault="00403A38" w:rsidP="00602488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3"/>
                <w:sz w:val="20"/>
                <w:szCs w:val="20"/>
                <w:lang w:eastAsia="pl-PL" w:bidi="hi-IN"/>
              </w:rPr>
            </w:pPr>
            <w:proofErr w:type="spellStart"/>
            <w:r w:rsidRPr="00220244">
              <w:rPr>
                <w:rFonts w:ascii="Times New Roman" w:eastAsia="Times New Roman" w:hAnsi="Times New Roman" w:cs="Times New Roman"/>
                <w:color w:val="222222"/>
                <w:kern w:val="3"/>
                <w:sz w:val="20"/>
                <w:szCs w:val="20"/>
                <w:lang w:eastAsia="pl-PL" w:bidi="hi-IN"/>
              </w:rPr>
              <w:t>D.Chemperek</w:t>
            </w:r>
            <w:proofErr w:type="spellEnd"/>
            <w:r w:rsidRPr="00220244">
              <w:rPr>
                <w:rFonts w:ascii="Times New Roman" w:eastAsia="Times New Roman" w:hAnsi="Times New Roman" w:cs="Times New Roman"/>
                <w:color w:val="222222"/>
                <w:kern w:val="3"/>
                <w:sz w:val="20"/>
                <w:szCs w:val="20"/>
                <w:lang w:eastAsia="pl-PL" w:bidi="hi-IN"/>
              </w:rPr>
              <w:t xml:space="preserve">, A.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color w:val="222222"/>
                <w:kern w:val="3"/>
                <w:sz w:val="20"/>
                <w:szCs w:val="20"/>
                <w:lang w:eastAsia="pl-PL" w:bidi="hi-IN"/>
              </w:rPr>
              <w:t>Kalbarczyk,D.Trześniowski</w:t>
            </w:r>
            <w:proofErr w:type="spellEnd"/>
          </w:p>
        </w:tc>
        <w:tc>
          <w:tcPr>
            <w:tcW w:w="2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3F49CF" w14:textId="3337035D" w:rsidR="00602488" w:rsidRPr="00220244" w:rsidRDefault="00403A38" w:rsidP="0060248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Times New Roman" w:hAnsi="Times New Roman" w:cs="Times New Roman"/>
                <w:color w:val="222222"/>
                <w:kern w:val="3"/>
                <w:sz w:val="20"/>
                <w:szCs w:val="20"/>
                <w:lang w:eastAsia="pl-PL" w:bidi="hi-IN"/>
              </w:rPr>
              <w:t>WSiP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FF3BCE" w14:textId="0501D122" w:rsidR="00602488" w:rsidRPr="00220244" w:rsidRDefault="00403A38" w:rsidP="0060248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Times New Roman" w:hAnsi="Times New Roman" w:cs="Times New Roman"/>
                <w:color w:val="222222"/>
                <w:kern w:val="3"/>
                <w:sz w:val="20"/>
                <w:szCs w:val="20"/>
                <w:lang w:eastAsia="pl-PL" w:bidi="hi-IN"/>
              </w:rPr>
              <w:t>W trakcie procedury</w:t>
            </w:r>
          </w:p>
        </w:tc>
      </w:tr>
      <w:tr w:rsidR="00602488" w:rsidRPr="00602488" w14:paraId="41163243" w14:textId="77777777" w:rsidTr="00220244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F75B71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Język angielski</w:t>
            </w:r>
          </w:p>
          <w:p w14:paraId="077BC2EA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8C9182" w14:textId="072F2E04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Repetytorium z j. angielskiego dla liceów i techników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B6DA47" w14:textId="29F45EC0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 w:eastAsia="zh-CN" w:bidi="hi-IN"/>
              </w:rPr>
              <w:t xml:space="preserve">Sue Kay, Vaughan Jones, </w:t>
            </w:r>
          </w:p>
        </w:tc>
        <w:tc>
          <w:tcPr>
            <w:tcW w:w="2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E0BC86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Batang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Pearson - Longman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AD1548" w14:textId="07A6F9FE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 trakcie realizacji</w:t>
            </w:r>
          </w:p>
        </w:tc>
      </w:tr>
      <w:tr w:rsidR="00602488" w:rsidRPr="00602488" w14:paraId="3A31E77D" w14:textId="77777777" w:rsidTr="00220244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931CA5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Język niemiecki</w:t>
            </w:r>
          </w:p>
          <w:p w14:paraId="25BE936D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2A79E4" w14:textId="4A70E3D3" w:rsidR="00602488" w:rsidRPr="00220244" w:rsidRDefault="00602488" w:rsidP="0060248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„Komplett plus </w:t>
            </w:r>
            <w:r w:rsidR="00403A38"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4</w:t>
            </w:r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“ –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język</w:t>
            </w:r>
            <w:proofErr w:type="spellEnd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niemiecki</w:t>
            </w:r>
            <w:proofErr w:type="spellEnd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dla</w:t>
            </w:r>
            <w:proofErr w:type="spellEnd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liceów</w:t>
            </w:r>
            <w:proofErr w:type="spellEnd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i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techników</w:t>
            </w:r>
            <w:proofErr w:type="spellEnd"/>
          </w:p>
          <w:p w14:paraId="4792E9A2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19C277" w14:textId="77777777" w:rsidR="00602488" w:rsidRPr="00220244" w:rsidRDefault="00602488" w:rsidP="00602488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Gabriella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Montali</w:t>
            </w:r>
            <w:proofErr w:type="spellEnd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Daniela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Mandeli</w:t>
            </w:r>
            <w:proofErr w:type="spellEnd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Nadja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Czernohous</w:t>
            </w:r>
            <w:proofErr w:type="spellEnd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Linzi</w:t>
            </w:r>
            <w:proofErr w:type="spellEnd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Bożena</w:t>
            </w:r>
            <w:proofErr w:type="spellEnd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Niebrzydowska</w:t>
            </w:r>
            <w:proofErr w:type="spellEnd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Amadeusz</w:t>
            </w:r>
            <w:proofErr w:type="spellEnd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>Lipczak</w:t>
            </w:r>
            <w:proofErr w:type="spellEnd"/>
            <w:r w:rsidRPr="00220244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. </w:t>
            </w:r>
            <w:r w:rsidRPr="00220244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464E88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>Lektor Klett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3FA88D" w14:textId="4F74C25F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941</w:t>
            </w:r>
            <w:r w:rsidR="00403A38" w:rsidRPr="00220244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/4/2021</w:t>
            </w:r>
          </w:p>
        </w:tc>
      </w:tr>
      <w:tr w:rsidR="00602488" w:rsidRPr="00602488" w14:paraId="4073CA04" w14:textId="77777777" w:rsidTr="00220244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8A7E14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Historia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138CAD" w14:textId="4EDC0A31" w:rsidR="00602488" w:rsidRPr="00220244" w:rsidRDefault="00602488" w:rsidP="00602488">
            <w:pPr>
              <w:widowControl w:val="0"/>
              <w:suppressAutoHyphens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2202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Poznać przeszłość </w:t>
            </w:r>
            <w:r w:rsidR="00403A38" w:rsidRPr="002202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4</w:t>
            </w:r>
          </w:p>
          <w:p w14:paraId="1408804C" w14:textId="77777777" w:rsidR="00602488" w:rsidRPr="00220244" w:rsidRDefault="00602488" w:rsidP="00602488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2202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Podręcznik do historii dla liceum ogólnokształcącego i technikum. Zakres podstawowy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2EA6F9" w14:textId="76E78B74" w:rsidR="00602488" w:rsidRPr="00220244" w:rsidRDefault="00602488" w:rsidP="00602488">
            <w:pPr>
              <w:widowControl w:val="0"/>
              <w:tabs>
                <w:tab w:val="left" w:pos="96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</w:pPr>
            <w:r w:rsidRPr="002202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 xml:space="preserve">Jarosław </w:t>
            </w:r>
            <w:proofErr w:type="spellStart"/>
            <w:r w:rsidRPr="002202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Kłaczkow</w:t>
            </w:r>
            <w:proofErr w:type="spellEnd"/>
            <w:r w:rsidRPr="002202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,  Stanisław Roszak</w:t>
            </w:r>
          </w:p>
        </w:tc>
        <w:tc>
          <w:tcPr>
            <w:tcW w:w="2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C85D40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Nowa Era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AE1BF7" w14:textId="205225DC" w:rsidR="00602488" w:rsidRPr="00220244" w:rsidRDefault="00403A3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pl-PL" w:bidi="hi-IN"/>
              </w:rPr>
              <w:t>W trakcie procedury</w:t>
            </w:r>
          </w:p>
        </w:tc>
      </w:tr>
      <w:tr w:rsidR="00602488" w:rsidRPr="00602488" w14:paraId="257EEEE1" w14:textId="77777777" w:rsidTr="00220244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19DBE3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Matematyka</w:t>
            </w:r>
          </w:p>
          <w:p w14:paraId="3C15648A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  <w:p w14:paraId="1BBECA24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5D8FEA" w14:textId="61A82205" w:rsidR="00602488" w:rsidRPr="00220244" w:rsidRDefault="00403A3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bidi="hi-IN"/>
              </w:rPr>
              <w:t>Prosto do matury 3.</w:t>
            </w:r>
            <w:r w:rsidR="00602488"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bidi="hi-IN"/>
              </w:rPr>
              <w:t xml:space="preserve"> </w:t>
            </w:r>
            <w:r w:rsidR="00602488"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>Podręcznik do matematyki dla liceum ogólnokształcącego</w:t>
            </w:r>
            <w:r w:rsidR="00602488"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shd w:val="clear" w:color="auto" w:fill="FFFFFF"/>
                <w:lang w:eastAsia="zh-CN" w:bidi="hi-IN"/>
              </w:rPr>
              <w:t xml:space="preserve"> i technikum</w:t>
            </w:r>
            <w:r w:rsidR="00602488"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Zakres podstawowy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66A665" w14:textId="20E2975A" w:rsidR="00602488" w:rsidRPr="00220244" w:rsidRDefault="00403A3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M. Antek</w:t>
            </w:r>
            <w:r w:rsidR="00903178"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="00903178"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K.Belka</w:t>
            </w:r>
            <w:proofErr w:type="spellEnd"/>
          </w:p>
        </w:tc>
        <w:tc>
          <w:tcPr>
            <w:tcW w:w="2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0A7F34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Nowa Era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BEE5B4" w14:textId="1327D001" w:rsidR="00602488" w:rsidRPr="00220244" w:rsidRDefault="0090317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1008 </w:t>
            </w:r>
            <w:r w:rsidR="00602488" w:rsidRPr="00220244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/3/2021</w:t>
            </w:r>
          </w:p>
        </w:tc>
      </w:tr>
      <w:tr w:rsidR="00602488" w:rsidRPr="00602488" w14:paraId="4A43F7EE" w14:textId="77777777" w:rsidTr="00220244"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D755D2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Biologia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0406EC" w14:textId="0CAE1C5B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„Biologia na czasie </w:t>
            </w:r>
            <w:r w:rsidR="00903178"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4</w:t>
            </w: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.Podręcznik do biologii dla liceum ogólnokształcącego i technikum. </w:t>
            </w:r>
            <w:r w:rsidR="00903178"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Zakres rozszerzony.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8A56F7" w14:textId="1ABEB690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Stanisław Krawczyk, </w:t>
            </w:r>
            <w:proofErr w:type="spellStart"/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W.Zamachowski</w:t>
            </w:r>
            <w:proofErr w:type="spellEnd"/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</w:t>
            </w:r>
            <w:proofErr w:type="spellStart"/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F.Dubert</w:t>
            </w:r>
            <w:proofErr w:type="spellEnd"/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</w:t>
            </w:r>
          </w:p>
        </w:tc>
        <w:tc>
          <w:tcPr>
            <w:tcW w:w="2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37034B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Nowa Era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862B9D" w14:textId="73C6D8BD" w:rsidR="00602488" w:rsidRPr="00220244" w:rsidRDefault="0090317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1010/4/2022</w:t>
            </w:r>
          </w:p>
        </w:tc>
      </w:tr>
      <w:tr w:rsidR="00602488" w:rsidRPr="00602488" w14:paraId="01B52867" w14:textId="77777777" w:rsidTr="00220244">
        <w:tc>
          <w:tcPr>
            <w:tcW w:w="188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8B53C2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Geografia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18FB56" w14:textId="78840B90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Oblicza geografii </w:t>
            </w:r>
            <w:r w:rsidR="00903178"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4</w:t>
            </w: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. Podręcznik do </w:t>
            </w: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lastRenderedPageBreak/>
              <w:t>liceum ogólnokształcącego i technikum, zakres rozszerzony</w:t>
            </w:r>
          </w:p>
        </w:tc>
        <w:tc>
          <w:tcPr>
            <w:tcW w:w="260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6F057B" w14:textId="5288FC89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M.</w:t>
            </w:r>
            <w:proofErr w:type="spellStart"/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Świtoniak</w:t>
            </w:r>
            <w:proofErr w:type="spellEnd"/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,,</w:t>
            </w:r>
            <w:r w:rsidR="00DD32D7"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T. </w:t>
            </w:r>
            <w:proofErr w:type="spellStart"/>
            <w:r w:rsidR="00DD32D7"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Rachwał,Cz.Adamiak</w:t>
            </w:r>
            <w:proofErr w:type="spellEnd"/>
          </w:p>
        </w:tc>
        <w:tc>
          <w:tcPr>
            <w:tcW w:w="289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32279C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Nowa Era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26631D" w14:textId="513CA9CB" w:rsidR="00602488" w:rsidRPr="00220244" w:rsidRDefault="00DD32D7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973/4/2022</w:t>
            </w:r>
          </w:p>
        </w:tc>
      </w:tr>
      <w:tr w:rsidR="00602488" w:rsidRPr="00602488" w14:paraId="508BEF8D" w14:textId="77777777" w:rsidTr="00220244">
        <w:tc>
          <w:tcPr>
            <w:tcW w:w="1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A2BD6B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 xml:space="preserve">Religia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4962F3" w14:textId="5A31772B" w:rsidR="00602488" w:rsidRPr="00220244" w:rsidRDefault="00DD32D7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220244">
              <w:rPr>
                <w:rFonts w:ascii="Times New Roman" w:eastAsia="SimSun" w:hAnsi="Times New Roman" w:cs="Times New Roman"/>
                <w:bCs/>
                <w:kern w:val="3"/>
                <w:sz w:val="20"/>
                <w:szCs w:val="20"/>
                <w:lang w:eastAsia="zh-CN" w:bidi="hi-IN"/>
              </w:rPr>
              <w:t>Nauka bez podręcznika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65DD25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E19840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9AB7DA" w14:textId="77777777" w:rsidR="00602488" w:rsidRPr="00220244" w:rsidRDefault="00602488" w:rsidP="0060248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2371C765" w14:textId="77777777" w:rsidR="00602488" w:rsidRPr="00602488" w:rsidRDefault="00602488" w:rsidP="00602488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0248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 </w:t>
      </w:r>
    </w:p>
    <w:p w14:paraId="5EFB38FE" w14:textId="77777777" w:rsidR="00602488" w:rsidRPr="00602488" w:rsidRDefault="00602488" w:rsidP="006024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6C6572A" w14:textId="77777777" w:rsidR="00602488" w:rsidRPr="00602488" w:rsidRDefault="00602488" w:rsidP="0060248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62A76DC" w14:textId="77777777" w:rsidR="008C4388" w:rsidRDefault="008C4388"/>
    <w:sectPr w:rsidR="008C4388" w:rsidSect="003636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88"/>
    <w:rsid w:val="00220244"/>
    <w:rsid w:val="00403A38"/>
    <w:rsid w:val="005F557C"/>
    <w:rsid w:val="00602488"/>
    <w:rsid w:val="008C4388"/>
    <w:rsid w:val="00903178"/>
    <w:rsid w:val="00C64BCB"/>
    <w:rsid w:val="00D047A5"/>
    <w:rsid w:val="00D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0FBF"/>
  <w15:chartTrackingRefBased/>
  <w15:docId w15:val="{4BDEA217-6865-4AD2-BEFC-4186C9C2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Eksner-Engel</dc:creator>
  <cp:keywords/>
  <dc:description/>
  <cp:lastModifiedBy>Beata Jakubczak</cp:lastModifiedBy>
  <cp:revision>4</cp:revision>
  <dcterms:created xsi:type="dcterms:W3CDTF">2022-06-29T11:16:00Z</dcterms:created>
  <dcterms:modified xsi:type="dcterms:W3CDTF">2022-06-29T12:31:00Z</dcterms:modified>
</cp:coreProperties>
</file>